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D4E1" w14:textId="77777777" w:rsidR="00F61916" w:rsidRPr="000C2A21" w:rsidRDefault="00F61916" w:rsidP="00F61916">
      <w:pPr>
        <w:jc w:val="right"/>
        <w:rPr>
          <w:rFonts w:cs="Times New Roman"/>
          <w:b/>
          <w:sz w:val="20"/>
          <w:szCs w:val="20"/>
        </w:rPr>
      </w:pPr>
      <w:r w:rsidRPr="000C2A21">
        <w:rPr>
          <w:rFonts w:cs="Times New Roman"/>
          <w:b/>
          <w:sz w:val="20"/>
          <w:szCs w:val="20"/>
        </w:rPr>
        <w:t>Príloha č. 3</w:t>
      </w:r>
    </w:p>
    <w:p w14:paraId="442E91C2" w14:textId="77777777" w:rsidR="00812C56" w:rsidRPr="000E4D02" w:rsidRDefault="00812C56" w:rsidP="00812C56">
      <w:pPr>
        <w:spacing w:after="0"/>
        <w:jc w:val="center"/>
        <w:rPr>
          <w:rFonts w:eastAsia="Times New Roman" w:cs="Times New Roman"/>
          <w:b/>
          <w:bCs/>
          <w:sz w:val="22"/>
          <w:lang w:eastAsia="en-GB"/>
        </w:rPr>
      </w:pPr>
      <w:r w:rsidRPr="000E4D02">
        <w:rPr>
          <w:rFonts w:eastAsia="Times New Roman" w:cs="Times New Roman"/>
          <w:b/>
          <w:bCs/>
          <w:sz w:val="22"/>
          <w:lang w:eastAsia="en-GB"/>
        </w:rPr>
        <w:t>VYHLÁSENIA UCHÁDZAČA</w:t>
      </w:r>
    </w:p>
    <w:p w14:paraId="499A8708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483B29A7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Uchádzač (obchodné meno,  sídlo/miesto podnikania, IČO, DIČ, štatutárny zástupca – titul, meno, priezvisko)  </w:t>
      </w:r>
    </w:p>
    <w:p w14:paraId="20B9CD27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130010B6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>.....................................................................................................................................................................................</w:t>
      </w:r>
    </w:p>
    <w:p w14:paraId="048DCACC" w14:textId="77777777" w:rsidR="00812C56" w:rsidRPr="000E4D02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</w:p>
    <w:p w14:paraId="5BCBAB78" w14:textId="001D75C9" w:rsidR="00812C56" w:rsidRPr="000E4D02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týmto vyhlasuje, že: </w:t>
      </w:r>
    </w:p>
    <w:p w14:paraId="2F7DEED1" w14:textId="442AC7FC" w:rsidR="00812C56" w:rsidRPr="007D1A75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</w:rPr>
      </w:pPr>
      <w:r w:rsidRPr="007D1A75">
        <w:rPr>
          <w:rFonts w:eastAsia="Times New Roman" w:cs="Times New Roman"/>
          <w:bCs/>
          <w:sz w:val="22"/>
          <w:lang w:eastAsia="en-GB"/>
        </w:rPr>
        <w:t xml:space="preserve">je dôkladne oboznámený a súhlasí s podmienkami verejného obstarávania, ktoré vyhlásilo CSS AMETYST, ako verejný obstarávateľ v zmysle § 7, ods. 1, písm. d) zákona o verejnom obstarávaní,  na predmet zákazky pod názvom:  </w:t>
      </w:r>
      <w:r w:rsidRPr="007D1A75">
        <w:rPr>
          <w:rFonts w:eastAsia="Times New Roman" w:cs="Times New Roman"/>
          <w:b/>
          <w:bCs/>
          <w:sz w:val="22"/>
          <w:lang w:eastAsia="en-GB"/>
        </w:rPr>
        <w:t>„</w:t>
      </w:r>
      <w:r w:rsidR="00431721">
        <w:rPr>
          <w:rFonts w:eastAsia="Times New Roman" w:cs="Times New Roman"/>
          <w:b/>
          <w:bCs/>
          <w:sz w:val="22"/>
          <w:lang w:eastAsia="en-GB"/>
        </w:rPr>
        <w:t xml:space="preserve">Oprava chodby DSS na 1.poschodí </w:t>
      </w:r>
      <w:r w:rsidR="00E41A63">
        <w:rPr>
          <w:rFonts w:eastAsia="Times New Roman" w:cs="Times New Roman"/>
          <w:b/>
          <w:bCs/>
          <w:sz w:val="22"/>
          <w:lang w:eastAsia="en-GB"/>
        </w:rPr>
        <w:t xml:space="preserve">hlavnej budovy </w:t>
      </w:r>
      <w:r w:rsidR="00431721">
        <w:rPr>
          <w:rFonts w:eastAsia="Times New Roman" w:cs="Times New Roman"/>
          <w:b/>
          <w:bCs/>
          <w:sz w:val="22"/>
          <w:lang w:eastAsia="en-GB"/>
        </w:rPr>
        <w:t>CSS AMETYST</w:t>
      </w:r>
      <w:r w:rsidRPr="007D1A75">
        <w:rPr>
          <w:rFonts w:eastAsia="Times New Roman" w:cs="Times New Roman"/>
          <w:b/>
          <w:bCs/>
          <w:sz w:val="22"/>
          <w:lang w:eastAsia="en-GB"/>
        </w:rPr>
        <w:t>“</w:t>
      </w:r>
      <w:r w:rsidRPr="007D1A75">
        <w:rPr>
          <w:rFonts w:eastAsia="Times New Roman" w:cs="Times New Roman"/>
          <w:b/>
          <w:bCs/>
          <w:sz w:val="22"/>
        </w:rPr>
        <w:t>,</w:t>
      </w:r>
      <w:r w:rsidRPr="007D1A75">
        <w:rPr>
          <w:rFonts w:eastAsia="Times New Roman" w:cs="Times New Roman"/>
          <w:bCs/>
          <w:sz w:val="22"/>
        </w:rPr>
        <w:t xml:space="preserve"> ktoré </w:t>
      </w:r>
      <w:r w:rsidRPr="007D1A75">
        <w:rPr>
          <w:rFonts w:eastAsia="Times New Roman" w:cs="Times New Roman"/>
          <w:bCs/>
          <w:sz w:val="22"/>
          <w:lang w:eastAsia="en-GB"/>
        </w:rPr>
        <w:t>sú určené vo výzve na predkladanie ponúk, jej prílohách a v iných dokumentoch poskytnutých verejným</w:t>
      </w:r>
      <w:r w:rsidR="007B7717">
        <w:rPr>
          <w:rFonts w:eastAsia="Times New Roman" w:cs="Times New Roman"/>
          <w:bCs/>
          <w:sz w:val="22"/>
          <w:lang w:eastAsia="en-GB"/>
        </w:rPr>
        <w:t xml:space="preserve"> obstarávateľom</w:t>
      </w:r>
      <w:r w:rsidRPr="007D1A75">
        <w:rPr>
          <w:rFonts w:eastAsia="Times New Roman" w:cs="Times New Roman"/>
          <w:bCs/>
          <w:sz w:val="22"/>
          <w:lang w:eastAsia="en-GB"/>
        </w:rPr>
        <w:t>;</w:t>
      </w:r>
    </w:p>
    <w:p w14:paraId="0D3F81B3" w14:textId="77777777" w:rsidR="00812C56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</w:rPr>
      </w:pPr>
      <w:r w:rsidRPr="00770BE6">
        <w:rPr>
          <w:rFonts w:eastAsia="Times New Roman" w:cs="Times New Roman"/>
          <w:bCs/>
          <w:sz w:val="22"/>
        </w:rPr>
        <w:t>je oprávnený dodávať tovar, uskutočňovať stavebn</w:t>
      </w:r>
      <w:r>
        <w:rPr>
          <w:rFonts w:eastAsia="Times New Roman" w:cs="Times New Roman"/>
          <w:bCs/>
          <w:sz w:val="22"/>
        </w:rPr>
        <w:t>é práce alebo poskytovať službu, ktorá zodpovedá danému predmetu zákazky,</w:t>
      </w:r>
    </w:p>
    <w:p w14:paraId="585F653A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nemá uložený zákaz účasti vo verejnom obstarávaní potvrdený konečným rozhodnutím v Slovenskej republike alebo v štáte sídla, miesta podnikania alebo obvyklého pobytu</w:t>
      </w:r>
      <w:r w:rsidRPr="000E4D02">
        <w:rPr>
          <w:rFonts w:eastAsia="Times New Roman" w:cs="Times New Roman"/>
          <w:bCs/>
          <w:sz w:val="22"/>
          <w:lang w:eastAsia="en-GB"/>
        </w:rPr>
        <w:t>;</w:t>
      </w:r>
    </w:p>
    <w:p w14:paraId="5EBB3A8F" w14:textId="0D2990C1" w:rsidR="00812C56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0E4D02">
        <w:rPr>
          <w:rFonts w:eastAsia="Times New Roman" w:cs="Times New Roman"/>
          <w:bCs/>
          <w:sz w:val="22"/>
          <w:lang w:eastAsia="en-GB"/>
        </w:rPr>
        <w:t>;</w:t>
      </w:r>
    </w:p>
    <w:p w14:paraId="34A853D3" w14:textId="1B5639BF" w:rsidR="00DD4324" w:rsidRPr="00E60F40" w:rsidRDefault="00DD4324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>
        <w:rPr>
          <w:rFonts w:eastAsia="Times New Roman" w:cs="Times New Roman"/>
          <w:bCs/>
          <w:sz w:val="22"/>
          <w:lang w:eastAsia="en-GB"/>
        </w:rPr>
        <w:t>nemá evidované nedoplatky na poistnom na sociálne poistenie</w:t>
      </w:r>
      <w:r w:rsidR="007B7717">
        <w:rPr>
          <w:rFonts w:eastAsia="Times New Roman" w:cs="Times New Roman"/>
          <w:bCs/>
          <w:sz w:val="22"/>
          <w:lang w:eastAsia="en-GB"/>
        </w:rPr>
        <w:t xml:space="preserve">, </w:t>
      </w:r>
      <w:r>
        <w:rPr>
          <w:rFonts w:eastAsia="Times New Roman" w:cs="Times New Roman"/>
          <w:bCs/>
          <w:sz w:val="22"/>
          <w:lang w:eastAsia="en-GB"/>
        </w:rPr>
        <w:t>zdravotná poisťovňa neeviduje voči nemu pohľadávky po splatnosti</w:t>
      </w:r>
      <w:r w:rsidR="007B7717">
        <w:rPr>
          <w:rFonts w:eastAsia="Times New Roman" w:cs="Times New Roman"/>
          <w:bCs/>
          <w:sz w:val="22"/>
          <w:lang w:eastAsia="en-GB"/>
        </w:rPr>
        <w:t xml:space="preserve">, </w:t>
      </w:r>
      <w:r w:rsidR="007B7717" w:rsidRPr="007B7717">
        <w:t>nemá evidované daňové nedoplatky voči daňovému úradu a colnému úradu</w:t>
      </w:r>
      <w:r w:rsidR="00E60F40">
        <w:t>;</w:t>
      </w:r>
    </w:p>
    <w:p w14:paraId="55F21832" w14:textId="4FC72A43" w:rsidR="00E60F40" w:rsidRPr="00DD4324" w:rsidRDefault="00E60F40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>
        <w:t>nebol na jeho majetok vyhlásený konkurz, nie je v reštrukturalizácii ani v likvidácii,</w:t>
      </w:r>
    </w:p>
    <w:p w14:paraId="4FC26DA5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všetky predložené vyhlásenia, potvrdenia, doklady, dokumenty a údaje uvedené v ponuke sú </w:t>
      </w:r>
      <w:r w:rsidR="0043452F">
        <w:rPr>
          <w:rFonts w:eastAsia="Times New Roman" w:cs="Times New Roman"/>
          <w:bCs/>
          <w:sz w:val="22"/>
          <w:lang w:eastAsia="en-GB"/>
        </w:rPr>
        <w:t xml:space="preserve">presné, </w:t>
      </w:r>
      <w:r w:rsidRPr="000E4D02">
        <w:rPr>
          <w:rFonts w:eastAsia="Times New Roman" w:cs="Times New Roman"/>
          <w:bCs/>
          <w:sz w:val="22"/>
          <w:lang w:eastAsia="en-GB"/>
        </w:rPr>
        <w:t>pravdivé a úplné;</w:t>
      </w:r>
    </w:p>
    <w:p w14:paraId="70F529C8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>nie je členom skupiny dodávateľov, ktorá ako iný uchádzač predkladá ponuku;</w:t>
      </w:r>
    </w:p>
    <w:p w14:paraId="0850CB81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0E4D02">
        <w:rPr>
          <w:rFonts w:eastAsia="Times New Roman" w:cs="Times New Roman"/>
          <w:bCs/>
          <w:sz w:val="22"/>
          <w:lang w:eastAsia="en-GB"/>
        </w:rPr>
        <w:t>;</w:t>
      </w:r>
    </w:p>
    <w:p w14:paraId="1E9BD26E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0E4D02">
        <w:rPr>
          <w:rFonts w:eastAsia="Times New Roman" w:cs="Times New Roman"/>
          <w:bCs/>
          <w:sz w:val="22"/>
          <w:lang w:eastAsia="en-GB"/>
        </w:rPr>
        <w:t>;</w:t>
      </w:r>
    </w:p>
    <w:p w14:paraId="5AE49323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 xml:space="preserve">dáva písomný súhlas </w:t>
      </w:r>
      <w:r w:rsidRPr="000E4D02">
        <w:rPr>
          <w:rFonts w:eastAsia="Times New Roman" w:cs="Times New Roman"/>
          <w:bCs/>
          <w:sz w:val="22"/>
          <w:lang w:eastAsia="en-GB"/>
        </w:rPr>
        <w:t>so spracúvaním osobných údajov po dobu realizácie verejného obstarávania, realizácie zákazky a archivácie dokumentácie k verejnému obstarávaniu zákazky</w:t>
      </w:r>
      <w:r w:rsidRPr="000E4D02">
        <w:rPr>
          <w:rFonts w:eastAsia="Times New Roman" w:cs="Times New Roman"/>
          <w:bCs/>
          <w:color w:val="000000"/>
          <w:sz w:val="22"/>
          <w:lang w:eastAsia="en-GB"/>
        </w:rPr>
        <w:t xml:space="preserve">, </w:t>
      </w:r>
      <w:r w:rsidRPr="000E4D02">
        <w:rPr>
          <w:rFonts w:eastAsia="Times New Roman" w:cs="Times New Roman"/>
          <w:bCs/>
          <w:sz w:val="22"/>
          <w:lang w:eastAsia="en-GB"/>
        </w:rPr>
        <w:t>v zmysle zákona č. 18/2018 Z. z. o ochrane osobných údajov a o zmene a doplnení niektorých zákonov;</w:t>
      </w:r>
    </w:p>
    <w:p w14:paraId="0DED8301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v súvislosti s uvedeným postupom zadávania zákazky:</w:t>
      </w:r>
    </w:p>
    <w:p w14:paraId="6BC7764E" w14:textId="77777777" w:rsidR="00812C56" w:rsidRPr="000E4D02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14:paraId="5E129056" w14:textId="77777777" w:rsidR="00812C56" w:rsidRPr="000E4D02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14:paraId="093812C8" w14:textId="77777777" w:rsidR="00812C56" w:rsidRPr="000E4D02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7352679" w14:textId="77777777" w:rsidR="00812C56" w:rsidRPr="000E4D02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709" w:hanging="283"/>
        <w:contextualSpacing/>
        <w:jc w:val="both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color w:val="000000"/>
          <w:sz w:val="22"/>
          <w:lang w:eastAsia="en-GB"/>
        </w:rPr>
        <w:t>dáva písomný súhlas k tomu, že jeho ponuka môže byť poskytnutá Úradu pre verejné obstarávanie, ku kontrole verejného obstarávania.</w:t>
      </w:r>
    </w:p>
    <w:p w14:paraId="5D11C30D" w14:textId="77777777" w:rsidR="00812C56" w:rsidRPr="000E4D02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val="en-GB" w:eastAsia="en-GB"/>
        </w:rPr>
      </w:pPr>
    </w:p>
    <w:p w14:paraId="513A5FE3" w14:textId="1CAA3FD3" w:rsidR="000C2A21" w:rsidRDefault="00812C56" w:rsidP="00431721">
      <w:pPr>
        <w:spacing w:after="0"/>
        <w:jc w:val="both"/>
        <w:rPr>
          <w:rFonts w:eastAsia="Times New Roman" w:cs="Times New Roman"/>
          <w:bCs/>
          <w:sz w:val="22"/>
          <w:lang w:val="en-GB" w:eastAsia="en-GB"/>
        </w:rPr>
      </w:pPr>
      <w:r w:rsidRPr="000E4D02">
        <w:rPr>
          <w:rFonts w:eastAsia="Times New Roman" w:cs="Times New Roman"/>
          <w:bCs/>
          <w:sz w:val="22"/>
          <w:lang w:val="en-GB" w:eastAsia="en-GB"/>
        </w:rPr>
        <w:t xml:space="preserve">V ..................................., </w:t>
      </w:r>
      <w:r w:rsidRPr="000E4D02">
        <w:rPr>
          <w:rFonts w:eastAsia="Times New Roman" w:cs="Times New Roman"/>
          <w:bCs/>
          <w:sz w:val="22"/>
          <w:lang w:eastAsia="en-GB"/>
        </w:rPr>
        <w:t>dňa ................</w:t>
      </w:r>
      <w:r w:rsidRPr="000E4D02"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val="en-GB" w:eastAsia="en-GB"/>
        </w:rPr>
        <w:t xml:space="preserve">     </w:t>
      </w:r>
    </w:p>
    <w:p w14:paraId="642083AC" w14:textId="77777777" w:rsidR="00E60F40" w:rsidRDefault="00E60F40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2"/>
          <w:lang w:val="en-GB" w:eastAsia="en-GB"/>
        </w:rPr>
      </w:pPr>
    </w:p>
    <w:p w14:paraId="2EFF6B09" w14:textId="77777777" w:rsidR="00812C56" w:rsidRPr="000E4D02" w:rsidRDefault="00812C56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2"/>
          <w:lang w:val="en-GB" w:eastAsia="en-GB"/>
        </w:rPr>
      </w:pPr>
      <w:r>
        <w:rPr>
          <w:rFonts w:eastAsia="Times New Roman" w:cs="Times New Roman"/>
          <w:bCs/>
          <w:sz w:val="22"/>
          <w:lang w:val="en-GB" w:eastAsia="en-GB"/>
        </w:rPr>
        <w:t xml:space="preserve">               </w:t>
      </w:r>
      <w:r w:rsidR="00F120DC">
        <w:rPr>
          <w:rFonts w:eastAsia="Times New Roman" w:cs="Times New Roman"/>
          <w:bCs/>
          <w:sz w:val="22"/>
          <w:lang w:val="en-GB" w:eastAsia="en-GB"/>
        </w:rPr>
        <w:t xml:space="preserve">       </w:t>
      </w:r>
      <w:r>
        <w:rPr>
          <w:rFonts w:eastAsia="Times New Roman" w:cs="Times New Roman"/>
          <w:bCs/>
          <w:sz w:val="22"/>
          <w:lang w:val="en-GB" w:eastAsia="en-GB"/>
        </w:rPr>
        <w:t xml:space="preserve">    </w:t>
      </w:r>
      <w:r w:rsidRPr="000E4D02">
        <w:rPr>
          <w:rFonts w:eastAsia="Times New Roman" w:cs="Times New Roman"/>
          <w:bCs/>
          <w:sz w:val="22"/>
          <w:lang w:eastAsia="en-GB"/>
        </w:rPr>
        <w:t>.............................................................</w:t>
      </w:r>
    </w:p>
    <w:p w14:paraId="17BA114A" w14:textId="77777777" w:rsidR="00812C56" w:rsidRPr="000E4D02" w:rsidRDefault="00812C56" w:rsidP="00812C56">
      <w:pPr>
        <w:spacing w:after="0"/>
        <w:ind w:left="4956"/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                           </w:t>
      </w:r>
      <w:r>
        <w:rPr>
          <w:rFonts w:eastAsia="Times New Roman" w:cs="Times New Roman"/>
          <w:bCs/>
          <w:sz w:val="22"/>
          <w:lang w:eastAsia="en-GB"/>
        </w:rPr>
        <w:t xml:space="preserve">        </w:t>
      </w:r>
      <w:r w:rsidRPr="000E4D02">
        <w:rPr>
          <w:rFonts w:eastAsia="Times New Roman" w:cs="Times New Roman"/>
          <w:bCs/>
          <w:sz w:val="22"/>
          <w:lang w:eastAsia="en-GB"/>
        </w:rPr>
        <w:t xml:space="preserve">podpis a pečiatka uchádzača </w:t>
      </w:r>
    </w:p>
    <w:p w14:paraId="26C371EB" w14:textId="4429508B" w:rsidR="00E60F40" w:rsidRDefault="00812C56" w:rsidP="00812C56">
      <w:pPr>
        <w:rPr>
          <w:rFonts w:eastAsia="Times New Roman" w:cs="Times New Roman"/>
          <w:bCs/>
          <w:sz w:val="22"/>
          <w:lang w:eastAsia="en-GB"/>
        </w:rPr>
      </w:pPr>
      <w:r w:rsidRPr="000E4D02">
        <w:rPr>
          <w:rFonts w:eastAsia="Times New Roman" w:cs="Times New Roman"/>
          <w:bCs/>
          <w:sz w:val="22"/>
          <w:lang w:eastAsia="en-GB"/>
        </w:rPr>
        <w:t xml:space="preserve">       </w:t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</w:r>
      <w:r>
        <w:rPr>
          <w:rFonts w:eastAsia="Times New Roman" w:cs="Times New Roman"/>
          <w:bCs/>
          <w:sz w:val="22"/>
          <w:lang w:eastAsia="en-GB"/>
        </w:rPr>
        <w:tab/>
        <w:t xml:space="preserve">       </w:t>
      </w:r>
      <w:r w:rsidRPr="000E4D02">
        <w:rPr>
          <w:rFonts w:eastAsia="Times New Roman" w:cs="Times New Roman"/>
          <w:bCs/>
          <w:sz w:val="22"/>
          <w:lang w:eastAsia="en-GB"/>
        </w:rPr>
        <w:t xml:space="preserve"> </w:t>
      </w:r>
      <w:r w:rsidR="00F120DC">
        <w:rPr>
          <w:rFonts w:eastAsia="Times New Roman" w:cs="Times New Roman"/>
          <w:bCs/>
          <w:sz w:val="22"/>
          <w:lang w:eastAsia="en-GB"/>
        </w:rPr>
        <w:t xml:space="preserve">                   </w:t>
      </w:r>
      <w:r w:rsidRPr="000E4D02">
        <w:rPr>
          <w:rFonts w:eastAsia="Times New Roman" w:cs="Times New Roman"/>
          <w:bCs/>
          <w:sz w:val="22"/>
          <w:lang w:eastAsia="en-GB"/>
        </w:rPr>
        <w:t xml:space="preserve"> (</w:t>
      </w:r>
      <w:r w:rsidR="00F120DC">
        <w:rPr>
          <w:rFonts w:eastAsia="Times New Roman" w:cs="Times New Roman"/>
          <w:bCs/>
          <w:sz w:val="22"/>
          <w:lang w:eastAsia="en-GB"/>
        </w:rPr>
        <w:t>oprávnenej osoby</w:t>
      </w:r>
      <w:r>
        <w:rPr>
          <w:rFonts w:eastAsia="Times New Roman" w:cs="Times New Roman"/>
          <w:bCs/>
          <w:sz w:val="22"/>
          <w:lang w:eastAsia="en-GB"/>
        </w:rPr>
        <w:t>)</w:t>
      </w:r>
    </w:p>
    <w:p w14:paraId="5A9EE3AD" w14:textId="77777777" w:rsidR="001940E0" w:rsidRDefault="001940E0" w:rsidP="00812C56">
      <w:pPr>
        <w:rPr>
          <w:rFonts w:eastAsia="Times New Roman" w:cs="Times New Roman"/>
          <w:bCs/>
          <w:sz w:val="22"/>
          <w:lang w:eastAsia="en-GB"/>
        </w:rPr>
      </w:pPr>
    </w:p>
    <w:sectPr w:rsidR="001940E0" w:rsidSect="000C2A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A5663F"/>
    <w:multiLevelType w:val="hybridMultilevel"/>
    <w:tmpl w:val="325C4C40"/>
    <w:lvl w:ilvl="0" w:tplc="4952274E">
      <w:start w:val="7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8A47C07"/>
    <w:multiLevelType w:val="hybridMultilevel"/>
    <w:tmpl w:val="248A445C"/>
    <w:lvl w:ilvl="0" w:tplc="D3F02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2641"/>
    <w:multiLevelType w:val="hybridMultilevel"/>
    <w:tmpl w:val="9D0EC55E"/>
    <w:lvl w:ilvl="0" w:tplc="96DAA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680B"/>
    <w:multiLevelType w:val="hybridMultilevel"/>
    <w:tmpl w:val="962A7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71207"/>
    <w:multiLevelType w:val="hybridMultilevel"/>
    <w:tmpl w:val="7EC4C9B6"/>
    <w:lvl w:ilvl="0" w:tplc="EAD6B1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0C3D"/>
    <w:multiLevelType w:val="hybridMultilevel"/>
    <w:tmpl w:val="0FC6886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37DA2"/>
    <w:multiLevelType w:val="hybridMultilevel"/>
    <w:tmpl w:val="02860752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4BD7BBE"/>
    <w:multiLevelType w:val="hybridMultilevel"/>
    <w:tmpl w:val="8258F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C59459E"/>
    <w:multiLevelType w:val="hybridMultilevel"/>
    <w:tmpl w:val="194CF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2F8"/>
    <w:multiLevelType w:val="hybridMultilevel"/>
    <w:tmpl w:val="DAC2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24C3"/>
    <w:multiLevelType w:val="hybridMultilevel"/>
    <w:tmpl w:val="9B8A8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8F3861"/>
    <w:multiLevelType w:val="hybridMultilevel"/>
    <w:tmpl w:val="5F0838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DD749C"/>
    <w:multiLevelType w:val="hybridMultilevel"/>
    <w:tmpl w:val="E4BEF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307FF"/>
    <w:multiLevelType w:val="hybridMultilevel"/>
    <w:tmpl w:val="F3000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661F"/>
    <w:multiLevelType w:val="multilevel"/>
    <w:tmpl w:val="04AC7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36812"/>
    <w:multiLevelType w:val="hybridMultilevel"/>
    <w:tmpl w:val="88F6AD96"/>
    <w:lvl w:ilvl="0" w:tplc="FD2C2536">
      <w:start w:val="1"/>
      <w:numFmt w:val="bullet"/>
      <w:pStyle w:val="odrazk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95344">
    <w:abstractNumId w:val="2"/>
  </w:num>
  <w:num w:numId="2" w16cid:durableId="21277730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886625">
    <w:abstractNumId w:val="15"/>
  </w:num>
  <w:num w:numId="4" w16cid:durableId="2063164961">
    <w:abstractNumId w:val="3"/>
  </w:num>
  <w:num w:numId="5" w16cid:durableId="1194271680">
    <w:abstractNumId w:val="8"/>
  </w:num>
  <w:num w:numId="6" w16cid:durableId="86117881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3810193">
    <w:abstractNumId w:val="8"/>
  </w:num>
  <w:num w:numId="8" w16cid:durableId="1471362442">
    <w:abstractNumId w:val="12"/>
  </w:num>
  <w:num w:numId="9" w16cid:durableId="674764727">
    <w:abstractNumId w:val="11"/>
  </w:num>
  <w:num w:numId="10" w16cid:durableId="1892112220">
    <w:abstractNumId w:val="10"/>
  </w:num>
  <w:num w:numId="11" w16cid:durableId="1988705357">
    <w:abstractNumId w:val="4"/>
  </w:num>
  <w:num w:numId="12" w16cid:durableId="1149245146">
    <w:abstractNumId w:val="7"/>
  </w:num>
  <w:num w:numId="13" w16cid:durableId="1086996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1841010">
    <w:abstractNumId w:val="13"/>
  </w:num>
  <w:num w:numId="15" w16cid:durableId="345063392">
    <w:abstractNumId w:val="1"/>
  </w:num>
  <w:num w:numId="16" w16cid:durableId="2032027930">
    <w:abstractNumId w:val="9"/>
  </w:num>
  <w:num w:numId="17" w16cid:durableId="359552303">
    <w:abstractNumId w:val="0"/>
  </w:num>
  <w:num w:numId="18" w16cid:durableId="387340602">
    <w:abstractNumId w:val="6"/>
  </w:num>
  <w:num w:numId="19" w16cid:durableId="2106534521">
    <w:abstractNumId w:val="5"/>
  </w:num>
  <w:num w:numId="20" w16cid:durableId="1690791881">
    <w:abstractNumId w:val="14"/>
  </w:num>
  <w:num w:numId="21" w16cid:durableId="19594860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6D2"/>
    <w:rsid w:val="00005C08"/>
    <w:rsid w:val="0001022B"/>
    <w:rsid w:val="00014B67"/>
    <w:rsid w:val="00017DC2"/>
    <w:rsid w:val="00041CC4"/>
    <w:rsid w:val="00045C9F"/>
    <w:rsid w:val="00051ADA"/>
    <w:rsid w:val="00054B6F"/>
    <w:rsid w:val="000700EE"/>
    <w:rsid w:val="0009240E"/>
    <w:rsid w:val="000A3946"/>
    <w:rsid w:val="000B3C4F"/>
    <w:rsid w:val="000B58C6"/>
    <w:rsid w:val="000B63BD"/>
    <w:rsid w:val="000C2A21"/>
    <w:rsid w:val="000C3C30"/>
    <w:rsid w:val="000D0313"/>
    <w:rsid w:val="000E6150"/>
    <w:rsid w:val="000E649A"/>
    <w:rsid w:val="000F5017"/>
    <w:rsid w:val="00103410"/>
    <w:rsid w:val="001041E1"/>
    <w:rsid w:val="00117324"/>
    <w:rsid w:val="0012652A"/>
    <w:rsid w:val="00135183"/>
    <w:rsid w:val="001437DC"/>
    <w:rsid w:val="0017590E"/>
    <w:rsid w:val="001940E0"/>
    <w:rsid w:val="001D5ED9"/>
    <w:rsid w:val="001D7A85"/>
    <w:rsid w:val="001F6180"/>
    <w:rsid w:val="001F7BD6"/>
    <w:rsid w:val="002206C7"/>
    <w:rsid w:val="00220989"/>
    <w:rsid w:val="0028326E"/>
    <w:rsid w:val="00286E60"/>
    <w:rsid w:val="002A3CE8"/>
    <w:rsid w:val="002B232A"/>
    <w:rsid w:val="002E0ECE"/>
    <w:rsid w:val="002E3E7F"/>
    <w:rsid w:val="003018A0"/>
    <w:rsid w:val="00304A0E"/>
    <w:rsid w:val="003126F2"/>
    <w:rsid w:val="00313138"/>
    <w:rsid w:val="003232DF"/>
    <w:rsid w:val="00341ECB"/>
    <w:rsid w:val="00357F5B"/>
    <w:rsid w:val="00364CBF"/>
    <w:rsid w:val="0039207F"/>
    <w:rsid w:val="003A3B34"/>
    <w:rsid w:val="003A5966"/>
    <w:rsid w:val="003D4662"/>
    <w:rsid w:val="003D6081"/>
    <w:rsid w:val="003E7453"/>
    <w:rsid w:val="00424514"/>
    <w:rsid w:val="00426AB8"/>
    <w:rsid w:val="00431721"/>
    <w:rsid w:val="0043452F"/>
    <w:rsid w:val="00437095"/>
    <w:rsid w:val="00440CEA"/>
    <w:rsid w:val="00444BE2"/>
    <w:rsid w:val="00445D9D"/>
    <w:rsid w:val="00451B71"/>
    <w:rsid w:val="00453EA1"/>
    <w:rsid w:val="00455B7C"/>
    <w:rsid w:val="004606D2"/>
    <w:rsid w:val="0046506A"/>
    <w:rsid w:val="004923B2"/>
    <w:rsid w:val="00497210"/>
    <w:rsid w:val="004B3063"/>
    <w:rsid w:val="004B63E7"/>
    <w:rsid w:val="004D4E7F"/>
    <w:rsid w:val="004E6888"/>
    <w:rsid w:val="004F0475"/>
    <w:rsid w:val="00511CE7"/>
    <w:rsid w:val="00514AF2"/>
    <w:rsid w:val="00523F23"/>
    <w:rsid w:val="0053271E"/>
    <w:rsid w:val="00534602"/>
    <w:rsid w:val="00536A2B"/>
    <w:rsid w:val="00541C89"/>
    <w:rsid w:val="0054667F"/>
    <w:rsid w:val="00571962"/>
    <w:rsid w:val="005962C2"/>
    <w:rsid w:val="005B7847"/>
    <w:rsid w:val="005D665A"/>
    <w:rsid w:val="005E4115"/>
    <w:rsid w:val="005F3C74"/>
    <w:rsid w:val="00607290"/>
    <w:rsid w:val="00612280"/>
    <w:rsid w:val="00623B3F"/>
    <w:rsid w:val="00626552"/>
    <w:rsid w:val="00633FFD"/>
    <w:rsid w:val="00640C8A"/>
    <w:rsid w:val="006447A3"/>
    <w:rsid w:val="006515E9"/>
    <w:rsid w:val="00655B10"/>
    <w:rsid w:val="006725BD"/>
    <w:rsid w:val="00677943"/>
    <w:rsid w:val="00677F90"/>
    <w:rsid w:val="0068065D"/>
    <w:rsid w:val="00686552"/>
    <w:rsid w:val="006901C5"/>
    <w:rsid w:val="00692C65"/>
    <w:rsid w:val="006C2689"/>
    <w:rsid w:val="006C357D"/>
    <w:rsid w:val="006C7D99"/>
    <w:rsid w:val="006D1FE6"/>
    <w:rsid w:val="006D3B9C"/>
    <w:rsid w:val="006D530E"/>
    <w:rsid w:val="006F1798"/>
    <w:rsid w:val="007033EF"/>
    <w:rsid w:val="00710309"/>
    <w:rsid w:val="00712717"/>
    <w:rsid w:val="0072019B"/>
    <w:rsid w:val="00724993"/>
    <w:rsid w:val="00732C7F"/>
    <w:rsid w:val="007450C3"/>
    <w:rsid w:val="00752D87"/>
    <w:rsid w:val="00762AC1"/>
    <w:rsid w:val="00771E96"/>
    <w:rsid w:val="0078792B"/>
    <w:rsid w:val="00793ACD"/>
    <w:rsid w:val="007A34AC"/>
    <w:rsid w:val="007A7D02"/>
    <w:rsid w:val="007B7717"/>
    <w:rsid w:val="007C27D6"/>
    <w:rsid w:val="007C6E46"/>
    <w:rsid w:val="007D1A75"/>
    <w:rsid w:val="007D76D0"/>
    <w:rsid w:val="007F4475"/>
    <w:rsid w:val="00802827"/>
    <w:rsid w:val="00812C56"/>
    <w:rsid w:val="00821F8B"/>
    <w:rsid w:val="008255DD"/>
    <w:rsid w:val="00827B8E"/>
    <w:rsid w:val="0083091C"/>
    <w:rsid w:val="00833FA0"/>
    <w:rsid w:val="00846A3C"/>
    <w:rsid w:val="00847576"/>
    <w:rsid w:val="00850C03"/>
    <w:rsid w:val="00871427"/>
    <w:rsid w:val="008773F2"/>
    <w:rsid w:val="00877DBB"/>
    <w:rsid w:val="00891845"/>
    <w:rsid w:val="008A11FF"/>
    <w:rsid w:val="008A4AF7"/>
    <w:rsid w:val="008A6AB9"/>
    <w:rsid w:val="008A6E39"/>
    <w:rsid w:val="008C1DD3"/>
    <w:rsid w:val="009104CA"/>
    <w:rsid w:val="00915ADA"/>
    <w:rsid w:val="00916348"/>
    <w:rsid w:val="009358F6"/>
    <w:rsid w:val="00960F85"/>
    <w:rsid w:val="0096149F"/>
    <w:rsid w:val="0096750E"/>
    <w:rsid w:val="00967DF8"/>
    <w:rsid w:val="00987120"/>
    <w:rsid w:val="00991FB5"/>
    <w:rsid w:val="00997727"/>
    <w:rsid w:val="009A28DB"/>
    <w:rsid w:val="009A521C"/>
    <w:rsid w:val="009A73A0"/>
    <w:rsid w:val="009C067D"/>
    <w:rsid w:val="009C55C9"/>
    <w:rsid w:val="009D22DE"/>
    <w:rsid w:val="00A01012"/>
    <w:rsid w:val="00A2381B"/>
    <w:rsid w:val="00A31DFC"/>
    <w:rsid w:val="00A41685"/>
    <w:rsid w:val="00A42E35"/>
    <w:rsid w:val="00A4703F"/>
    <w:rsid w:val="00A5235F"/>
    <w:rsid w:val="00A6637B"/>
    <w:rsid w:val="00A77858"/>
    <w:rsid w:val="00AA3D94"/>
    <w:rsid w:val="00AB4920"/>
    <w:rsid w:val="00AD1ECA"/>
    <w:rsid w:val="00AD2DE6"/>
    <w:rsid w:val="00AF2FFA"/>
    <w:rsid w:val="00AF4E8B"/>
    <w:rsid w:val="00AF7DC7"/>
    <w:rsid w:val="00B13859"/>
    <w:rsid w:val="00B42C7B"/>
    <w:rsid w:val="00B614D3"/>
    <w:rsid w:val="00B6504C"/>
    <w:rsid w:val="00B76944"/>
    <w:rsid w:val="00B76E63"/>
    <w:rsid w:val="00B85C2A"/>
    <w:rsid w:val="00BB4DDC"/>
    <w:rsid w:val="00BC1B91"/>
    <w:rsid w:val="00BD4D64"/>
    <w:rsid w:val="00BE25C2"/>
    <w:rsid w:val="00C041A8"/>
    <w:rsid w:val="00C067AD"/>
    <w:rsid w:val="00C0697D"/>
    <w:rsid w:val="00C07799"/>
    <w:rsid w:val="00C17B35"/>
    <w:rsid w:val="00C247F3"/>
    <w:rsid w:val="00C34F05"/>
    <w:rsid w:val="00C723FB"/>
    <w:rsid w:val="00C80FEB"/>
    <w:rsid w:val="00C934B4"/>
    <w:rsid w:val="00C94733"/>
    <w:rsid w:val="00CA0DD0"/>
    <w:rsid w:val="00CB09DB"/>
    <w:rsid w:val="00CD4DAE"/>
    <w:rsid w:val="00D00C0E"/>
    <w:rsid w:val="00D029A9"/>
    <w:rsid w:val="00D30E2E"/>
    <w:rsid w:val="00D36F21"/>
    <w:rsid w:val="00D45665"/>
    <w:rsid w:val="00D47956"/>
    <w:rsid w:val="00D542CA"/>
    <w:rsid w:val="00D616F8"/>
    <w:rsid w:val="00D61F55"/>
    <w:rsid w:val="00D801F8"/>
    <w:rsid w:val="00D930ED"/>
    <w:rsid w:val="00D9578D"/>
    <w:rsid w:val="00DA4559"/>
    <w:rsid w:val="00DA64E6"/>
    <w:rsid w:val="00DC159D"/>
    <w:rsid w:val="00DD0E9C"/>
    <w:rsid w:val="00DD4324"/>
    <w:rsid w:val="00DE0361"/>
    <w:rsid w:val="00DF19F9"/>
    <w:rsid w:val="00DF5128"/>
    <w:rsid w:val="00E07471"/>
    <w:rsid w:val="00E075DD"/>
    <w:rsid w:val="00E11C84"/>
    <w:rsid w:val="00E41161"/>
    <w:rsid w:val="00E41A63"/>
    <w:rsid w:val="00E448F2"/>
    <w:rsid w:val="00E44D26"/>
    <w:rsid w:val="00E5273E"/>
    <w:rsid w:val="00E5606C"/>
    <w:rsid w:val="00E60F40"/>
    <w:rsid w:val="00E63DA7"/>
    <w:rsid w:val="00E71DAA"/>
    <w:rsid w:val="00E91ABB"/>
    <w:rsid w:val="00E95DA4"/>
    <w:rsid w:val="00EA244C"/>
    <w:rsid w:val="00EB15A2"/>
    <w:rsid w:val="00EB7189"/>
    <w:rsid w:val="00ED3FE5"/>
    <w:rsid w:val="00EF737B"/>
    <w:rsid w:val="00F0248A"/>
    <w:rsid w:val="00F120DC"/>
    <w:rsid w:val="00F538D5"/>
    <w:rsid w:val="00F60FD1"/>
    <w:rsid w:val="00F61916"/>
    <w:rsid w:val="00F66F9A"/>
    <w:rsid w:val="00F80D6D"/>
    <w:rsid w:val="00F86C3A"/>
    <w:rsid w:val="00F91A1D"/>
    <w:rsid w:val="00F97C53"/>
    <w:rsid w:val="00FA37AC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03EB"/>
  <w15:docId w15:val="{CB9BF136-08F0-466A-AFB7-49F4053E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06D2"/>
    <w:rPr>
      <w:rFonts w:ascii="Times New Roman" w:hAnsi="Times New Roman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y"/>
    <w:link w:val="Nadpis4Char"/>
    <w:uiPriority w:val="9"/>
    <w:qFormat/>
    <w:rsid w:val="00304A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304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E71D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47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23B3F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9C5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Predvolenpsmoodseku"/>
    <w:rsid w:val="00DE0361"/>
  </w:style>
  <w:style w:type="character" w:customStyle="1" w:styleId="Nadpis3Char">
    <w:name w:val="Nadpis 3 Char"/>
    <w:basedOn w:val="Predvolenpsmoodseku"/>
    <w:link w:val="Nadpis3"/>
    <w:uiPriority w:val="9"/>
    <w:semiHidden/>
    <w:rsid w:val="007F4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7F44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7F4475"/>
    <w:rPr>
      <w:i/>
      <w:iCs/>
    </w:rPr>
  </w:style>
  <w:style w:type="paragraph" w:customStyle="1" w:styleId="odrazka1">
    <w:name w:val="odrazka1"/>
    <w:basedOn w:val="Normlny"/>
    <w:qFormat/>
    <w:rsid w:val="001940E0"/>
    <w:pPr>
      <w:numPr>
        <w:numId w:val="21"/>
      </w:numPr>
      <w:spacing w:after="0" w:line="240" w:lineRule="auto"/>
      <w:ind w:left="357" w:hanging="357"/>
      <w:jc w:val="both"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2BEB-2CEE-47B9-A517-A9A6264D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lukacmiro286@gmail.com</cp:lastModifiedBy>
  <cp:revision>183</cp:revision>
  <cp:lastPrinted>2020-10-29T10:06:00Z</cp:lastPrinted>
  <dcterms:created xsi:type="dcterms:W3CDTF">2016-05-03T12:37:00Z</dcterms:created>
  <dcterms:modified xsi:type="dcterms:W3CDTF">2022-07-06T17:14:00Z</dcterms:modified>
</cp:coreProperties>
</file>